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F3" w:rsidRPr="0075128E" w:rsidRDefault="005D1612">
      <w:pPr>
        <w:rPr>
          <w:rFonts w:ascii="Times New Roman" w:hAnsi="Times New Roman" w:cs="Times New Roman"/>
        </w:rPr>
      </w:pPr>
      <w:bookmarkStart w:id="0" w:name="_GoBack"/>
      <w:r w:rsidRPr="0075128E">
        <w:rPr>
          <w:rFonts w:ascii="Times New Roman" w:hAnsi="Times New Roman" w:cs="Times New Roman"/>
        </w:rPr>
        <w:t>Accounting 101 solutions.</w:t>
      </w:r>
    </w:p>
    <w:p w:rsidR="005D1612" w:rsidRPr="0075128E" w:rsidRDefault="005D1612" w:rsidP="005D1612">
      <w:pPr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 xml:space="preserve">Using Periodic costing </w:t>
      </w:r>
      <w:proofErr w:type="spellStart"/>
      <w:r w:rsidRPr="0075128E">
        <w:rPr>
          <w:rFonts w:ascii="Times New Roman" w:hAnsi="Times New Roman" w:cs="Times New Roman"/>
        </w:rPr>
        <w:t>Procedures</w:t>
      </w:r>
      <w:proofErr w:type="gramStart"/>
      <w:r w:rsidRPr="0075128E">
        <w:rPr>
          <w:rFonts w:ascii="Times New Roman" w:hAnsi="Times New Roman" w:cs="Times New Roman"/>
        </w:rPr>
        <w:t>,using</w:t>
      </w:r>
      <w:proofErr w:type="spellEnd"/>
      <w:proofErr w:type="gramEnd"/>
      <w:r w:rsidRPr="0075128E">
        <w:rPr>
          <w:rFonts w:ascii="Times New Roman" w:hAnsi="Times New Roman" w:cs="Times New Roman"/>
        </w:rPr>
        <w:t xml:space="preserve"> each (LIFO,FIFO &amp; </w:t>
      </w:r>
      <w:proofErr w:type="spellStart"/>
      <w:r w:rsidRPr="0075128E">
        <w:rPr>
          <w:rFonts w:ascii="Times New Roman" w:hAnsi="Times New Roman" w:cs="Times New Roman"/>
        </w:rPr>
        <w:t>W.avg</w:t>
      </w:r>
      <w:proofErr w:type="spellEnd"/>
      <w:r w:rsidRPr="0075128E">
        <w:rPr>
          <w:rFonts w:ascii="Times New Roman" w:hAnsi="Times New Roman" w:cs="Times New Roman"/>
        </w:rPr>
        <w:t>),determine:</w:t>
      </w:r>
    </w:p>
    <w:p w:rsidR="005D1612" w:rsidRPr="0075128E" w:rsidRDefault="005D1612" w:rsidP="005D16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Cost of goods sold relating to this product.</w:t>
      </w:r>
    </w:p>
    <w:p w:rsidR="005D1612" w:rsidRPr="0075128E" w:rsidRDefault="005D1612" w:rsidP="005D16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5128E">
        <w:rPr>
          <w:rFonts w:ascii="Times New Roman" w:hAnsi="Times New Roman" w:cs="Times New Roman"/>
          <w:b/>
          <w:sz w:val="24"/>
          <w:szCs w:val="24"/>
        </w:rPr>
        <w:t>LIFO.</w:t>
      </w:r>
    </w:p>
    <w:p w:rsidR="005D1612" w:rsidRPr="0075128E" w:rsidRDefault="005D1612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</w:r>
      <w:r w:rsidR="00887664" w:rsidRPr="0075128E">
        <w:rPr>
          <w:rFonts w:ascii="Times New Roman" w:hAnsi="Times New Roman" w:cs="Times New Roman"/>
        </w:rPr>
        <w:t>Unit Price</w:t>
      </w:r>
      <w:r w:rsidR="00887664" w:rsidRPr="0075128E">
        <w:rPr>
          <w:rFonts w:ascii="Times New Roman" w:hAnsi="Times New Roman" w:cs="Times New Roman"/>
        </w:rPr>
        <w:tab/>
      </w:r>
      <w:r w:rsidR="00887664" w:rsidRPr="0075128E">
        <w:rPr>
          <w:rFonts w:ascii="Times New Roman" w:hAnsi="Times New Roman" w:cs="Times New Roman"/>
        </w:rPr>
        <w:tab/>
        <w:t>Total Price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</w:r>
      <w:r w:rsidR="00876F06" w:rsidRPr="0075128E">
        <w:rPr>
          <w:rFonts w:ascii="Times New Roman" w:hAnsi="Times New Roman" w:cs="Times New Roman"/>
        </w:rPr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</w:t>
      </w:r>
      <w:r w:rsidR="00CD39FC" w:rsidRPr="0075128E">
        <w:rPr>
          <w:rFonts w:ascii="Times New Roman" w:hAnsi="Times New Roman" w:cs="Times New Roman"/>
        </w:rPr>
        <w:t xml:space="preserve"> Ending Inventory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  <w:b/>
          <w:u w:val="single"/>
        </w:rPr>
      </w:pPr>
      <w:r w:rsidRPr="0075128E">
        <w:rPr>
          <w:rFonts w:ascii="Times New Roman" w:hAnsi="Times New Roman" w:cs="Times New Roman"/>
          <w:b/>
        </w:rPr>
        <w:t>20 units x $135 = $2,700</w:t>
      </w:r>
    </w:p>
    <w:p w:rsidR="00887664" w:rsidRPr="0075128E" w:rsidRDefault="00887664" w:rsidP="005D1612">
      <w:pPr>
        <w:pStyle w:val="ListParagraph"/>
        <w:rPr>
          <w:rFonts w:ascii="Times New Roman" w:hAnsi="Times New Roman" w:cs="Times New Roman"/>
          <w:b/>
          <w:u w:val="single"/>
        </w:rPr>
      </w:pPr>
      <w:r w:rsidRPr="0075128E">
        <w:rPr>
          <w:rFonts w:ascii="Times New Roman" w:hAnsi="Times New Roman" w:cs="Times New Roman"/>
          <w:b/>
        </w:rPr>
        <w:t xml:space="preserve">35 units x $125 = </w:t>
      </w:r>
      <w:r w:rsidRPr="0075128E">
        <w:rPr>
          <w:rFonts w:ascii="Times New Roman" w:hAnsi="Times New Roman" w:cs="Times New Roman"/>
          <w:b/>
          <w:u w:val="single"/>
        </w:rPr>
        <w:t>$4,375</w:t>
      </w: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  <w:b/>
        </w:rPr>
        <w:tab/>
      </w:r>
      <w:r w:rsidRPr="0075128E">
        <w:rPr>
          <w:rFonts w:ascii="Times New Roman" w:hAnsi="Times New Roman" w:cs="Times New Roman"/>
          <w:b/>
        </w:rPr>
        <w:tab/>
        <w:t xml:space="preserve">  </w:t>
      </w:r>
      <w:r w:rsidRPr="0075128E">
        <w:rPr>
          <w:rFonts w:ascii="Times New Roman" w:hAnsi="Times New Roman" w:cs="Times New Roman"/>
          <w:b/>
          <w:u w:val="double"/>
        </w:rPr>
        <w:t>$7,075</w:t>
      </w: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  <w:u w:val="double"/>
        </w:rPr>
      </w:pP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5128E">
        <w:rPr>
          <w:rFonts w:ascii="Times New Roman" w:hAnsi="Times New Roman" w:cs="Times New Roman"/>
          <w:b/>
          <w:sz w:val="24"/>
          <w:szCs w:val="24"/>
        </w:rPr>
        <w:t>FIFO.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="00876F06"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55 units x $105 = $5,775</w:t>
      </w: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</w:rPr>
      </w:pPr>
    </w:p>
    <w:p w:rsidR="00CD39FC" w:rsidRPr="0075128E" w:rsidRDefault="00CD39FC" w:rsidP="005D16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5128E">
        <w:rPr>
          <w:rFonts w:ascii="Times New Roman" w:hAnsi="Times New Roman" w:cs="Times New Roman"/>
          <w:b/>
          <w:sz w:val="24"/>
          <w:szCs w:val="24"/>
        </w:rPr>
        <w:t>W.Avg</w:t>
      </w:r>
      <w:proofErr w:type="spellEnd"/>
      <w:r w:rsidRPr="0075128E">
        <w:rPr>
          <w:rFonts w:ascii="Times New Roman" w:hAnsi="Times New Roman" w:cs="Times New Roman"/>
          <w:b/>
          <w:sz w:val="24"/>
          <w:szCs w:val="24"/>
        </w:rPr>
        <w:t>.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="00876F06"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CD39FC" w:rsidRPr="0075128E" w:rsidRDefault="00876F06" w:rsidP="00CD39FC">
      <w:pPr>
        <w:pStyle w:val="ListParagraph"/>
        <w:rPr>
          <w:rFonts w:ascii="Times New Roman" w:hAnsi="Times New Roman" w:cs="Times New Roman"/>
          <w:b/>
          <w:u w:val="thick"/>
        </w:rPr>
      </w:pPr>
      <w:r w:rsidRPr="0075128E">
        <w:rPr>
          <w:rFonts w:ascii="Times New Roman" w:hAnsi="Times New Roman" w:cs="Times New Roman"/>
          <w:b/>
          <w:u w:val="thick"/>
        </w:rPr>
        <w:t>(60x105) + (3</w:t>
      </w:r>
      <w:r w:rsidR="00CD39FC" w:rsidRPr="0075128E">
        <w:rPr>
          <w:rFonts w:ascii="Times New Roman" w:hAnsi="Times New Roman" w:cs="Times New Roman"/>
          <w:b/>
          <w:u w:val="thick"/>
        </w:rPr>
        <w:t xml:space="preserve">0x115) </w:t>
      </w:r>
      <w:proofErr w:type="gramStart"/>
      <w:r w:rsidR="00CD39FC" w:rsidRPr="0075128E">
        <w:rPr>
          <w:rFonts w:ascii="Times New Roman" w:hAnsi="Times New Roman" w:cs="Times New Roman"/>
          <w:b/>
          <w:u w:val="thick"/>
        </w:rPr>
        <w:t>+(</w:t>
      </w:r>
      <w:proofErr w:type="gramEnd"/>
      <w:r w:rsidR="00CD39FC" w:rsidRPr="0075128E">
        <w:rPr>
          <w:rFonts w:ascii="Times New Roman" w:hAnsi="Times New Roman" w:cs="Times New Roman"/>
          <w:b/>
          <w:u w:val="thick"/>
        </w:rPr>
        <w:t>90x125) +(20x135)</w:t>
      </w:r>
      <w:r w:rsidR="00715EC6" w:rsidRPr="0075128E">
        <w:rPr>
          <w:rFonts w:ascii="Times New Roman" w:hAnsi="Times New Roman" w:cs="Times New Roman"/>
          <w:b/>
        </w:rPr>
        <w:t xml:space="preserve"> =</w:t>
      </w:r>
      <w:r w:rsidR="00864B11" w:rsidRPr="0075128E">
        <w:rPr>
          <w:rFonts w:ascii="Times New Roman" w:hAnsi="Times New Roman" w:cs="Times New Roman"/>
          <w:b/>
          <w:u w:val="thick"/>
        </w:rPr>
        <w:t>6,300+3,450</w:t>
      </w:r>
      <w:r w:rsidR="00715EC6" w:rsidRPr="0075128E">
        <w:rPr>
          <w:rFonts w:ascii="Times New Roman" w:hAnsi="Times New Roman" w:cs="Times New Roman"/>
          <w:b/>
          <w:u w:val="thick"/>
        </w:rPr>
        <w:t>+11,250+2,700</w:t>
      </w: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</w:rPr>
        <w:tab/>
      </w:r>
      <w:r w:rsidR="00876F06" w:rsidRPr="0075128E">
        <w:rPr>
          <w:rFonts w:ascii="Times New Roman" w:hAnsi="Times New Roman" w:cs="Times New Roman"/>
          <w:b/>
        </w:rPr>
        <w:t>(60+3</w:t>
      </w:r>
      <w:r w:rsidRPr="0075128E">
        <w:rPr>
          <w:rFonts w:ascii="Times New Roman" w:hAnsi="Times New Roman" w:cs="Times New Roman"/>
          <w:b/>
        </w:rPr>
        <w:t>0+90+20)</w:t>
      </w:r>
      <w:r w:rsidR="00864B11" w:rsidRPr="0075128E">
        <w:rPr>
          <w:rFonts w:ascii="Times New Roman" w:hAnsi="Times New Roman" w:cs="Times New Roman"/>
          <w:b/>
        </w:rPr>
        <w:tab/>
      </w:r>
      <w:r w:rsidR="00864B11" w:rsidRPr="0075128E">
        <w:rPr>
          <w:rFonts w:ascii="Times New Roman" w:hAnsi="Times New Roman" w:cs="Times New Roman"/>
          <w:b/>
        </w:rPr>
        <w:tab/>
      </w:r>
      <w:r w:rsidR="00864B11" w:rsidRPr="0075128E">
        <w:rPr>
          <w:rFonts w:ascii="Times New Roman" w:hAnsi="Times New Roman" w:cs="Times New Roman"/>
          <w:b/>
        </w:rPr>
        <w:tab/>
      </w:r>
      <w:r w:rsidR="00864B11" w:rsidRPr="0075128E">
        <w:rPr>
          <w:rFonts w:ascii="Times New Roman" w:hAnsi="Times New Roman" w:cs="Times New Roman"/>
          <w:b/>
        </w:rPr>
        <w:tab/>
      </w:r>
      <w:r w:rsidR="00864B11" w:rsidRPr="0075128E">
        <w:rPr>
          <w:rFonts w:ascii="Times New Roman" w:hAnsi="Times New Roman" w:cs="Times New Roman"/>
          <w:b/>
        </w:rPr>
        <w:tab/>
        <w:t>200</w:t>
      </w:r>
    </w:p>
    <w:p w:rsidR="00715EC6" w:rsidRPr="0075128E" w:rsidRDefault="00715EC6" w:rsidP="00CD39FC">
      <w:pPr>
        <w:pStyle w:val="ListParagraph"/>
        <w:rPr>
          <w:rFonts w:ascii="Times New Roman" w:hAnsi="Times New Roman" w:cs="Times New Roman"/>
          <w:b/>
        </w:rPr>
      </w:pPr>
    </w:p>
    <w:p w:rsidR="00715EC6" w:rsidRPr="0075128E" w:rsidRDefault="00715EC6" w:rsidP="00CD39FC">
      <w:pPr>
        <w:pStyle w:val="ListParagraph"/>
        <w:rPr>
          <w:rFonts w:ascii="Times New Roman" w:hAnsi="Times New Roman" w:cs="Times New Roman"/>
          <w:b/>
        </w:rPr>
      </w:pPr>
    </w:p>
    <w:p w:rsidR="00251AD0" w:rsidRPr="0075128E" w:rsidRDefault="00715EC6" w:rsidP="00251AD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 xml:space="preserve">= </w:t>
      </w:r>
      <w:r w:rsidR="00251AD0" w:rsidRPr="0075128E">
        <w:rPr>
          <w:rFonts w:ascii="Times New Roman" w:hAnsi="Times New Roman" w:cs="Times New Roman"/>
          <w:b/>
          <w:u w:val="thick"/>
        </w:rPr>
        <w:t>23,700</w:t>
      </w:r>
      <w:r w:rsidR="00251AD0" w:rsidRPr="0075128E">
        <w:rPr>
          <w:rFonts w:ascii="Times New Roman" w:hAnsi="Times New Roman" w:cs="Times New Roman"/>
          <w:b/>
        </w:rPr>
        <w:t>= $118.5</w:t>
      </w:r>
    </w:p>
    <w:p w:rsidR="00715EC6" w:rsidRPr="0075128E" w:rsidRDefault="00251AD0" w:rsidP="00CD39FC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 xml:space="preserve">      200</w:t>
      </w:r>
    </w:p>
    <w:p w:rsidR="00251AD0" w:rsidRPr="0075128E" w:rsidRDefault="00251AD0" w:rsidP="00251A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</w:rPr>
        <w:t>Cost of end year Inventory using: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lastRenderedPageBreak/>
        <w:t>LIFO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DB7800" w:rsidRPr="0075128E" w:rsidRDefault="00DB7800" w:rsidP="00DB780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60 units x $105 = $6,300</w:t>
      </w:r>
    </w:p>
    <w:p w:rsidR="00DB7800" w:rsidRPr="0075128E" w:rsidRDefault="00DB7800" w:rsidP="00DB780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30 units x $115 = $3,450</w:t>
      </w:r>
    </w:p>
    <w:p w:rsidR="00DB7800" w:rsidRPr="0075128E" w:rsidRDefault="00DB7800" w:rsidP="00DB7800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  <w:b/>
        </w:rPr>
        <w:t xml:space="preserve">35 units x $125 = </w:t>
      </w:r>
      <w:r w:rsidRPr="0075128E">
        <w:rPr>
          <w:rFonts w:ascii="Times New Roman" w:hAnsi="Times New Roman" w:cs="Times New Roman"/>
          <w:b/>
          <w:u w:val="single"/>
        </w:rPr>
        <w:t>$4,375</w:t>
      </w:r>
    </w:p>
    <w:p w:rsidR="00251AD0" w:rsidRPr="0075128E" w:rsidRDefault="00DB7800" w:rsidP="00251AD0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  <w:u w:val="double"/>
        </w:rPr>
        <w:t xml:space="preserve">  </w:t>
      </w:r>
      <w:r w:rsidRPr="0075128E">
        <w:rPr>
          <w:rFonts w:ascii="Times New Roman" w:hAnsi="Times New Roman" w:cs="Times New Roman"/>
          <w:b/>
          <w:u w:val="double"/>
        </w:rPr>
        <w:t>$14,125</w:t>
      </w:r>
    </w:p>
    <w:p w:rsidR="00DB7800" w:rsidRPr="0075128E" w:rsidRDefault="00DB7800" w:rsidP="00251AD0">
      <w:pPr>
        <w:pStyle w:val="ListParagraph"/>
        <w:rPr>
          <w:rFonts w:ascii="Times New Roman" w:hAnsi="Times New Roman" w:cs="Times New Roman"/>
          <w:b/>
          <w:u w:val="double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LIFO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DB7800" w:rsidRPr="0075128E" w:rsidRDefault="00DB7800" w:rsidP="00DB780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 xml:space="preserve">5 units x $105 = </w:t>
      </w:r>
      <w:r w:rsidR="00F92814" w:rsidRPr="0075128E">
        <w:rPr>
          <w:rFonts w:ascii="Times New Roman" w:hAnsi="Times New Roman" w:cs="Times New Roman"/>
          <w:b/>
        </w:rPr>
        <w:t>$525</w:t>
      </w:r>
    </w:p>
    <w:p w:rsidR="00F92814" w:rsidRPr="0075128E" w:rsidRDefault="00DB7800" w:rsidP="00F92814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 xml:space="preserve">30 units x </w:t>
      </w:r>
      <w:r w:rsidR="00F92814" w:rsidRPr="0075128E">
        <w:rPr>
          <w:rFonts w:ascii="Times New Roman" w:hAnsi="Times New Roman" w:cs="Times New Roman"/>
          <w:b/>
        </w:rPr>
        <w:t>$115 = $3,450</w:t>
      </w:r>
    </w:p>
    <w:p w:rsidR="00F92814" w:rsidRPr="0075128E" w:rsidRDefault="00F92814" w:rsidP="00DB780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90 units x $125 = $ 11,250</w:t>
      </w:r>
    </w:p>
    <w:p w:rsidR="00F92814" w:rsidRPr="0075128E" w:rsidRDefault="00F92814" w:rsidP="00DB7800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  <w:b/>
        </w:rPr>
        <w:t xml:space="preserve">20 units x $135 = </w:t>
      </w:r>
      <w:r w:rsidRPr="0075128E">
        <w:rPr>
          <w:rFonts w:ascii="Times New Roman" w:hAnsi="Times New Roman" w:cs="Times New Roman"/>
          <w:b/>
          <w:u w:val="single"/>
        </w:rPr>
        <w:t>$ 2,700</w:t>
      </w:r>
    </w:p>
    <w:p w:rsidR="00DB7800" w:rsidRPr="0075128E" w:rsidRDefault="00F92814" w:rsidP="00251AD0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 xml:space="preserve"> </w:t>
      </w:r>
      <w:r w:rsidRPr="0075128E">
        <w:rPr>
          <w:rFonts w:ascii="Times New Roman" w:hAnsi="Times New Roman" w:cs="Times New Roman"/>
          <w:b/>
          <w:u w:val="double"/>
        </w:rPr>
        <w:t>$17,925</w:t>
      </w:r>
    </w:p>
    <w:p w:rsidR="00F92814" w:rsidRPr="0075128E" w:rsidRDefault="00F92814" w:rsidP="00251AD0">
      <w:pPr>
        <w:pStyle w:val="ListParagraph"/>
        <w:rPr>
          <w:rFonts w:ascii="Times New Roman" w:hAnsi="Times New Roman" w:cs="Times New Roman"/>
          <w:b/>
          <w:u w:val="double"/>
        </w:rPr>
      </w:pPr>
    </w:p>
    <w:p w:rsidR="00F92814" w:rsidRPr="0075128E" w:rsidRDefault="00F92814" w:rsidP="00251AD0">
      <w:pPr>
        <w:pStyle w:val="ListParagraph"/>
        <w:rPr>
          <w:rFonts w:ascii="Times New Roman" w:hAnsi="Times New Roman" w:cs="Times New Roman"/>
          <w:b/>
        </w:rPr>
      </w:pPr>
      <w:proofErr w:type="spellStart"/>
      <w:r w:rsidRPr="0075128E">
        <w:rPr>
          <w:rFonts w:ascii="Times New Roman" w:hAnsi="Times New Roman" w:cs="Times New Roman"/>
          <w:b/>
        </w:rPr>
        <w:t>W.Avg</w:t>
      </w:r>
      <w:proofErr w:type="spellEnd"/>
    </w:p>
    <w:p w:rsidR="00F92814" w:rsidRPr="0075128E" w:rsidRDefault="00F92814" w:rsidP="00251AD0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F92814" w:rsidRPr="0075128E" w:rsidRDefault="00F92814" w:rsidP="00251AD0">
      <w:pPr>
        <w:pStyle w:val="ListParagraph"/>
        <w:rPr>
          <w:rFonts w:ascii="Times New Roman" w:hAnsi="Times New Roman" w:cs="Times New Roman"/>
        </w:rPr>
      </w:pPr>
    </w:p>
    <w:p w:rsidR="00F92814" w:rsidRPr="0075128E" w:rsidRDefault="00F92814" w:rsidP="00251AD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(Total Units Purchased – Total Units sold) x Weighted Average Cost =</w:t>
      </w:r>
    </w:p>
    <w:p w:rsidR="00F92814" w:rsidRPr="0075128E" w:rsidRDefault="00947975" w:rsidP="00251AD0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(200-55) x 118.5 =</w:t>
      </w:r>
    </w:p>
    <w:p w:rsidR="00947975" w:rsidRPr="0075128E" w:rsidRDefault="00947975" w:rsidP="00251AD0">
      <w:pPr>
        <w:pStyle w:val="ListParagraph"/>
        <w:rPr>
          <w:rFonts w:ascii="Times New Roman" w:hAnsi="Times New Roman" w:cs="Times New Roman"/>
          <w:b/>
          <w:u w:val="double"/>
        </w:rPr>
      </w:pPr>
      <w:r w:rsidRPr="0075128E">
        <w:rPr>
          <w:rFonts w:ascii="Times New Roman" w:hAnsi="Times New Roman" w:cs="Times New Roman"/>
          <w:b/>
        </w:rPr>
        <w:t xml:space="preserve">145 x 118.5 = </w:t>
      </w:r>
      <w:r w:rsidRPr="0075128E">
        <w:rPr>
          <w:rFonts w:ascii="Times New Roman" w:hAnsi="Times New Roman" w:cs="Times New Roman"/>
          <w:b/>
          <w:u w:val="double"/>
        </w:rPr>
        <w:t>$17,182.5</w:t>
      </w:r>
    </w:p>
    <w:p w:rsidR="00947975" w:rsidRPr="0075128E" w:rsidRDefault="00947975" w:rsidP="00251AD0">
      <w:pPr>
        <w:pStyle w:val="ListParagraph"/>
        <w:rPr>
          <w:rFonts w:ascii="Times New Roman" w:hAnsi="Times New Roman" w:cs="Times New Roman"/>
          <w:b/>
        </w:rPr>
      </w:pPr>
    </w:p>
    <w:p w:rsidR="00947975" w:rsidRPr="0075128E" w:rsidRDefault="00947975" w:rsidP="00251AD0">
      <w:pPr>
        <w:pStyle w:val="ListParagraph"/>
        <w:rPr>
          <w:rFonts w:ascii="Times New Roman" w:hAnsi="Times New Roman" w:cs="Times New Roman"/>
          <w:b/>
        </w:rPr>
      </w:pPr>
    </w:p>
    <w:p w:rsidR="00DB7800" w:rsidRPr="0075128E" w:rsidRDefault="00DB7800" w:rsidP="00251AD0">
      <w:pPr>
        <w:pStyle w:val="ListParagraph"/>
        <w:rPr>
          <w:rFonts w:ascii="Times New Roman" w:hAnsi="Times New Roman" w:cs="Times New Roman"/>
          <w:b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  <w:b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</w:rPr>
      </w:pPr>
    </w:p>
    <w:p w:rsidR="00251AD0" w:rsidRPr="0075128E" w:rsidRDefault="00251AD0" w:rsidP="00251AD0">
      <w:pPr>
        <w:pStyle w:val="ListParagraph"/>
        <w:rPr>
          <w:rFonts w:ascii="Times New Roman" w:hAnsi="Times New Roman" w:cs="Times New Roman"/>
          <w:b/>
        </w:rPr>
      </w:pPr>
    </w:p>
    <w:p w:rsidR="009F0968" w:rsidRPr="0075128E" w:rsidRDefault="009F0968" w:rsidP="009F0968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Calculate the gross profit for each product under;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LIFO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lastRenderedPageBreak/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Cost of last sales - End year cost of sales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(55 units x $ 105) – (55 units x $150)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$ 5,575 - $ 8,250</w:t>
      </w:r>
      <w:r w:rsidR="00D56B43" w:rsidRPr="0075128E">
        <w:rPr>
          <w:rFonts w:ascii="Times New Roman" w:hAnsi="Times New Roman" w:cs="Times New Roman"/>
          <w:b/>
        </w:rPr>
        <w:t xml:space="preserve"> = - $ </w:t>
      </w:r>
      <w:r w:rsidRPr="0075128E">
        <w:rPr>
          <w:rFonts w:ascii="Times New Roman" w:hAnsi="Times New Roman" w:cs="Times New Roman"/>
          <w:b/>
        </w:rPr>
        <w:t>2,675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LIFO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Date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Units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Unit Price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Total Price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Jan 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60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$105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March 8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30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$115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Aug 11</w:t>
      </w:r>
      <w:r w:rsidRPr="0075128E">
        <w:rPr>
          <w:rFonts w:ascii="Times New Roman" w:hAnsi="Times New Roman" w:cs="Times New Roman"/>
          <w:vertAlign w:val="superscript"/>
        </w:rPr>
        <w:t>th</w:t>
      </w:r>
      <w:r w:rsidRPr="0075128E">
        <w:rPr>
          <w:rFonts w:ascii="Times New Roman" w:hAnsi="Times New Roman" w:cs="Times New Roman"/>
        </w:rPr>
        <w:tab/>
        <w:t>90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$125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Oct 23</w:t>
      </w:r>
      <w:r w:rsidRPr="0075128E">
        <w:rPr>
          <w:rFonts w:ascii="Times New Roman" w:hAnsi="Times New Roman" w:cs="Times New Roman"/>
          <w:vertAlign w:val="superscript"/>
        </w:rPr>
        <w:t>rd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20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$135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Dec 31</w:t>
      </w:r>
      <w:r w:rsidRPr="0075128E">
        <w:rPr>
          <w:rFonts w:ascii="Times New Roman" w:hAnsi="Times New Roman" w:cs="Times New Roman"/>
          <w:vertAlign w:val="superscript"/>
        </w:rPr>
        <w:t>st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55</w:t>
      </w:r>
      <w:r w:rsidRPr="0075128E">
        <w:rPr>
          <w:rFonts w:ascii="Times New Roman" w:hAnsi="Times New Roman" w:cs="Times New Roman"/>
        </w:rPr>
        <w:tab/>
      </w:r>
      <w:r w:rsidRPr="0075128E">
        <w:rPr>
          <w:rFonts w:ascii="Times New Roman" w:hAnsi="Times New Roman" w:cs="Times New Roman"/>
        </w:rPr>
        <w:tab/>
        <w:t>$150 Ending Inventory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</w:rPr>
      </w:pPr>
      <w:r w:rsidRPr="0075128E">
        <w:rPr>
          <w:rFonts w:ascii="Times New Roman" w:hAnsi="Times New Roman" w:cs="Times New Roman"/>
        </w:rPr>
        <w:t>Solution: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Cost of first sales – End year cost of sales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(20 units x $135)+ (35 units x $125) – (55 units x $150)</w:t>
      </w:r>
    </w:p>
    <w:p w:rsidR="009F0968" w:rsidRPr="0075128E" w:rsidRDefault="00D56B43" w:rsidP="009F0968">
      <w:pPr>
        <w:pStyle w:val="ListParagraph"/>
        <w:rPr>
          <w:rFonts w:ascii="Times New Roman" w:hAnsi="Times New Roman" w:cs="Times New Roman"/>
          <w:b/>
        </w:rPr>
      </w:pPr>
      <w:r w:rsidRPr="0075128E">
        <w:rPr>
          <w:rFonts w:ascii="Times New Roman" w:hAnsi="Times New Roman" w:cs="Times New Roman"/>
          <w:b/>
        </w:rPr>
        <w:t>$7,075 - $8,250 = - $1,175</w:t>
      </w: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</w:p>
    <w:p w:rsidR="009F0968" w:rsidRPr="0075128E" w:rsidRDefault="009F0968" w:rsidP="009F0968">
      <w:pPr>
        <w:pStyle w:val="ListParagraph"/>
        <w:rPr>
          <w:rFonts w:ascii="Times New Roman" w:hAnsi="Times New Roman" w:cs="Times New Roman"/>
          <w:b/>
        </w:rPr>
      </w:pPr>
    </w:p>
    <w:p w:rsidR="009F0968" w:rsidRPr="0075128E" w:rsidRDefault="009F0968" w:rsidP="009F0968">
      <w:pPr>
        <w:pStyle w:val="ListParagraph"/>
        <w:spacing w:before="240"/>
        <w:rPr>
          <w:rFonts w:ascii="Times New Roman" w:hAnsi="Times New Roman" w:cs="Times New Roman"/>
        </w:rPr>
      </w:pPr>
    </w:p>
    <w:p w:rsidR="0054200C" w:rsidRPr="0075128E" w:rsidRDefault="0054200C" w:rsidP="00CD39FC">
      <w:pPr>
        <w:pStyle w:val="ListParagraph"/>
        <w:rPr>
          <w:rFonts w:ascii="Times New Roman" w:hAnsi="Times New Roman" w:cs="Times New Roman"/>
          <w:b/>
        </w:rPr>
      </w:pPr>
    </w:p>
    <w:p w:rsidR="0054200C" w:rsidRPr="0075128E" w:rsidRDefault="0054200C" w:rsidP="00CD39FC">
      <w:pPr>
        <w:pStyle w:val="ListParagraph"/>
        <w:rPr>
          <w:rFonts w:ascii="Times New Roman" w:hAnsi="Times New Roman" w:cs="Times New Roman"/>
          <w:b/>
          <w:u w:val="thick"/>
        </w:rPr>
      </w:pPr>
    </w:p>
    <w:p w:rsidR="00715EC6" w:rsidRPr="0075128E" w:rsidRDefault="00715EC6" w:rsidP="00CD39FC">
      <w:pPr>
        <w:pStyle w:val="ListParagraph"/>
        <w:rPr>
          <w:rFonts w:ascii="Times New Roman" w:hAnsi="Times New Roman" w:cs="Times New Roman"/>
          <w:b/>
          <w:u w:val="thick"/>
        </w:rPr>
      </w:pPr>
    </w:p>
    <w:p w:rsidR="00715EC6" w:rsidRPr="0075128E" w:rsidRDefault="00715EC6" w:rsidP="00CD39FC">
      <w:pPr>
        <w:pStyle w:val="ListParagraph"/>
        <w:rPr>
          <w:rFonts w:ascii="Times New Roman" w:hAnsi="Times New Roman" w:cs="Times New Roman"/>
          <w:b/>
          <w:u w:val="thick"/>
        </w:rPr>
      </w:pPr>
    </w:p>
    <w:p w:rsidR="00CD39FC" w:rsidRPr="0075128E" w:rsidRDefault="00CD39FC" w:rsidP="00CD39FC">
      <w:pPr>
        <w:pStyle w:val="ListParagraph"/>
        <w:rPr>
          <w:rFonts w:ascii="Times New Roman" w:hAnsi="Times New Roman" w:cs="Times New Roman"/>
        </w:rPr>
      </w:pPr>
    </w:p>
    <w:p w:rsidR="00CD39FC" w:rsidRPr="0075128E" w:rsidRDefault="00CD39FC" w:rsidP="00CD39FC">
      <w:pPr>
        <w:rPr>
          <w:rFonts w:ascii="Times New Roman" w:hAnsi="Times New Roman" w:cs="Times New Roman"/>
        </w:rPr>
      </w:pPr>
    </w:p>
    <w:bookmarkEnd w:id="0"/>
    <w:p w:rsidR="00CD39FC" w:rsidRPr="0075128E" w:rsidRDefault="00CD39FC" w:rsidP="005D1612">
      <w:pPr>
        <w:pStyle w:val="ListParagraph"/>
        <w:rPr>
          <w:rFonts w:ascii="Times New Roman" w:hAnsi="Times New Roman" w:cs="Times New Roman"/>
        </w:rPr>
      </w:pPr>
    </w:p>
    <w:sectPr w:rsidR="00CD39FC" w:rsidRPr="007512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0753"/>
    <w:multiLevelType w:val="hybridMultilevel"/>
    <w:tmpl w:val="5516A3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0B0"/>
    <w:multiLevelType w:val="hybridMultilevel"/>
    <w:tmpl w:val="79D20CF8"/>
    <w:lvl w:ilvl="0" w:tplc="9912C49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1B677C"/>
    <w:multiLevelType w:val="hybridMultilevel"/>
    <w:tmpl w:val="1FB850A4"/>
    <w:lvl w:ilvl="0" w:tplc="CA26A6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AC5BEA"/>
    <w:multiLevelType w:val="hybridMultilevel"/>
    <w:tmpl w:val="06BEFC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17CBF"/>
    <w:multiLevelType w:val="hybridMultilevel"/>
    <w:tmpl w:val="9118BB94"/>
    <w:lvl w:ilvl="0" w:tplc="84F2C5C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12"/>
    <w:rsid w:val="00251AD0"/>
    <w:rsid w:val="0054200C"/>
    <w:rsid w:val="005D1612"/>
    <w:rsid w:val="00715EC6"/>
    <w:rsid w:val="0075128E"/>
    <w:rsid w:val="00834E45"/>
    <w:rsid w:val="00864B11"/>
    <w:rsid w:val="00876F06"/>
    <w:rsid w:val="00887664"/>
    <w:rsid w:val="00947975"/>
    <w:rsid w:val="009F0968"/>
    <w:rsid w:val="00C438F3"/>
    <w:rsid w:val="00CD39FC"/>
    <w:rsid w:val="00D56B43"/>
    <w:rsid w:val="00D77C56"/>
    <w:rsid w:val="00DB7800"/>
    <w:rsid w:val="00F55B35"/>
    <w:rsid w:val="00F9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C50F8-6F19-4EC4-8A99-200E82D4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161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1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2019-11-03T10:01:00Z</dcterms:created>
  <dcterms:modified xsi:type="dcterms:W3CDTF">2019-11-03T16:34:00Z</dcterms:modified>
</cp:coreProperties>
</file>